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86"/>
        <w:tblW w:w="0" w:type="auto"/>
        <w:tblLook w:val="04A0" w:firstRow="1" w:lastRow="0" w:firstColumn="1" w:lastColumn="0" w:noHBand="0" w:noVBand="1"/>
      </w:tblPr>
      <w:tblGrid>
        <w:gridCol w:w="4158"/>
        <w:gridCol w:w="4500"/>
        <w:gridCol w:w="4500"/>
      </w:tblGrid>
      <w:tr w:rsidR="005A76E1" w:rsidRPr="005A76E1" w:rsidTr="005A76E1">
        <w:tc>
          <w:tcPr>
            <w:tcW w:w="4158" w:type="dxa"/>
          </w:tcPr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E1">
              <w:rPr>
                <w:rFonts w:ascii="Times New Roman" w:hAnsi="Times New Roman" w:cs="Times New Roman"/>
                <w:b/>
                <w:sz w:val="24"/>
                <w:szCs w:val="24"/>
              </w:rPr>
              <w:t>Part 1: Phoenician Sea Power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Masters of Trade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Exotic Marketplaces</w:t>
            </w:r>
          </w:p>
        </w:tc>
        <w:tc>
          <w:tcPr>
            <w:tcW w:w="4500" w:type="dxa"/>
          </w:tcPr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E1">
              <w:rPr>
                <w:rFonts w:ascii="Times New Roman" w:hAnsi="Times New Roman" w:cs="Times New Roman"/>
                <w:b/>
                <w:sz w:val="24"/>
                <w:szCs w:val="24"/>
              </w:rPr>
              <w:t>Part 2: The Phoenician Alphabet</w:t>
            </w: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E1">
              <w:rPr>
                <w:rFonts w:ascii="Times New Roman" w:hAnsi="Times New Roman" w:cs="Times New Roman"/>
                <w:b/>
                <w:sz w:val="24"/>
                <w:szCs w:val="24"/>
              </w:rPr>
              <w:t>Part 3: The Rise of the Israelites</w:t>
            </w: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Abraham the Leader</w:t>
            </w: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From Canaan to Egypt</w:t>
            </w: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76E1">
              <w:rPr>
                <w:rFonts w:ascii="Times New Roman" w:hAnsi="Times New Roman" w:cs="Times New Roman"/>
                <w:b/>
                <w:sz w:val="24"/>
                <w:szCs w:val="24"/>
              </w:rPr>
              <w:t>Part 3: The Rise of the Israelites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 the Desert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Settlement in Canaan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Divided Kingdom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Sent Into Exile</w:t>
            </w:r>
          </w:p>
        </w:tc>
      </w:tr>
    </w:tbl>
    <w:p w:rsidR="00867EB2" w:rsidRPr="0056381D" w:rsidRDefault="005A76E1" w:rsidP="005638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76E1">
        <w:rPr>
          <w:rFonts w:ascii="Times New Roman" w:hAnsi="Times New Roman" w:cs="Times New Roman"/>
          <w:b/>
          <w:sz w:val="24"/>
          <w:szCs w:val="24"/>
        </w:rPr>
        <w:t>Mesopotamia Graphic Organizer:</w:t>
      </w:r>
      <w:r w:rsidR="00F91D1C">
        <w:rPr>
          <w:rFonts w:ascii="Times New Roman" w:hAnsi="Times New Roman" w:cs="Times New Roman"/>
          <w:b/>
          <w:sz w:val="24"/>
          <w:szCs w:val="24"/>
        </w:rPr>
        <w:t xml:space="preserve"> Page 52-57</w:t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  <w:t>Name: ____________________________________</w:t>
      </w:r>
    </w:p>
    <w:p w:rsidR="005A76E1" w:rsidRDefault="005A76E1" w:rsidP="005638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Mediterranean Civilization</w:t>
      </w:r>
      <w:r w:rsidR="00E910D2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Chapter 2 – Section 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271BF" w:rsidRDefault="003271BF" w:rsidP="003271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was the importance of the Phoenician Alphabet?</w:t>
      </w: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the </w:t>
      </w:r>
      <w:r w:rsidRPr="003271BF">
        <w:rPr>
          <w:rFonts w:ascii="Times New Roman" w:hAnsi="Times New Roman" w:cs="Times New Roman"/>
          <w:b/>
          <w:sz w:val="24"/>
          <w:szCs w:val="24"/>
        </w:rPr>
        <w:t>exile</w:t>
      </w:r>
      <w:r>
        <w:rPr>
          <w:rFonts w:ascii="Times New Roman" w:hAnsi="Times New Roman" w:cs="Times New Roman"/>
          <w:sz w:val="24"/>
          <w:szCs w:val="24"/>
        </w:rPr>
        <w:t xml:space="preserve"> of the Israelites into three statements:</w:t>
      </w: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</w:t>
      </w: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Secondly,</w:t>
      </w: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Thirdly,</w:t>
      </w: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BF" w:rsidRPr="003271BF" w:rsidRDefault="003271BF" w:rsidP="003271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difference between </w:t>
      </w:r>
      <w:r w:rsidRPr="003271BF">
        <w:rPr>
          <w:rFonts w:ascii="Times New Roman" w:hAnsi="Times New Roman" w:cs="Times New Roman"/>
          <w:b/>
          <w:sz w:val="24"/>
          <w:szCs w:val="24"/>
        </w:rPr>
        <w:t>monotheism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271BF">
        <w:rPr>
          <w:rFonts w:ascii="Times New Roman" w:hAnsi="Times New Roman" w:cs="Times New Roman"/>
          <w:b/>
          <w:sz w:val="24"/>
          <w:szCs w:val="24"/>
        </w:rPr>
        <w:t>polytheism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271BF" w:rsidRPr="003271BF" w:rsidSect="005A76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437"/>
    <w:multiLevelType w:val="hybridMultilevel"/>
    <w:tmpl w:val="4234550C"/>
    <w:lvl w:ilvl="0" w:tplc="66287E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25F94"/>
    <w:multiLevelType w:val="hybridMultilevel"/>
    <w:tmpl w:val="6F046312"/>
    <w:lvl w:ilvl="0" w:tplc="2B28EDB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E1"/>
    <w:rsid w:val="000C1BD4"/>
    <w:rsid w:val="003271BF"/>
    <w:rsid w:val="00460B11"/>
    <w:rsid w:val="0056381D"/>
    <w:rsid w:val="005A76E1"/>
    <w:rsid w:val="006C436B"/>
    <w:rsid w:val="00E910D2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6E1"/>
    <w:pPr>
      <w:spacing w:after="0" w:line="240" w:lineRule="auto"/>
    </w:pPr>
  </w:style>
  <w:style w:type="table" w:styleId="TableGrid">
    <w:name w:val="Table Grid"/>
    <w:basedOn w:val="TableNormal"/>
    <w:uiPriority w:val="59"/>
    <w:rsid w:val="005A7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6E1"/>
    <w:pPr>
      <w:spacing w:after="0" w:line="240" w:lineRule="auto"/>
    </w:pPr>
  </w:style>
  <w:style w:type="table" w:styleId="TableGrid">
    <w:name w:val="Table Grid"/>
    <w:basedOn w:val="TableNormal"/>
    <w:uiPriority w:val="59"/>
    <w:rsid w:val="005A7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5</cp:revision>
  <cp:lastPrinted>2014-01-21T15:02:00Z</cp:lastPrinted>
  <dcterms:created xsi:type="dcterms:W3CDTF">2014-01-21T12:39:00Z</dcterms:created>
  <dcterms:modified xsi:type="dcterms:W3CDTF">2014-01-24T11:17:00Z</dcterms:modified>
</cp:coreProperties>
</file>